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E4" w:rsidRPr="00C706B4" w:rsidRDefault="006E6CE4">
      <w:pPr>
        <w:rPr>
          <w:rStyle w:val="Strong"/>
          <w:rFonts w:ascii="Times New Roman" w:hAnsi="Times New Roman"/>
          <w:sz w:val="32"/>
          <w:szCs w:val="32"/>
          <w:shd w:val="clear" w:color="auto" w:fill="FFFFFF"/>
        </w:rPr>
      </w:pPr>
      <w:r w:rsidRPr="00C706B4">
        <w:rPr>
          <w:rStyle w:val="Strong"/>
          <w:rFonts w:ascii="Times New Roman" w:hAnsi="Times New Roman"/>
          <w:sz w:val="32"/>
          <w:szCs w:val="32"/>
          <w:shd w:val="clear" w:color="auto" w:fill="FFFFFF"/>
        </w:rPr>
        <w:t xml:space="preserve">                                      </w:t>
      </w:r>
      <w:r>
        <w:rPr>
          <w:rStyle w:val="Strong"/>
          <w:rFonts w:ascii="Times New Roman" w:hAnsi="Times New Roman"/>
          <w:sz w:val="32"/>
          <w:szCs w:val="32"/>
          <w:shd w:val="clear" w:color="auto" w:fill="FFFFFF"/>
        </w:rPr>
        <w:t xml:space="preserve">    </w:t>
      </w:r>
      <w:r w:rsidRPr="00C706B4">
        <w:rPr>
          <w:rStyle w:val="Strong"/>
          <w:rFonts w:ascii="Times New Roman" w:hAnsi="Times New Roman"/>
          <w:sz w:val="32"/>
          <w:szCs w:val="32"/>
          <w:shd w:val="clear" w:color="auto" w:fill="FFFFFF"/>
        </w:rPr>
        <w:t xml:space="preserve"> Советы родителям</w:t>
      </w:r>
    </w:p>
    <w:p w:rsidR="006E6CE4" w:rsidRDefault="006E6CE4">
      <w:pPr>
        <w:rPr>
          <w:rStyle w:val="Strong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ab/>
      </w:r>
      <w:r w:rsidRPr="00C706B4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Осень – самое подходящее время для того, чтобы ознакомить ребенка с различными видами занятий и найти среди них то, которому следует посвятить больше внимания и энергии. Это особенно важно для малыша, который не ходит в детский сад. Посещая различные кружки и студии, он сможет также осваивать навыки общения с другими детьми</w:t>
      </w:r>
    </w:p>
    <w:p w:rsidR="006E6CE4" w:rsidRPr="00234704" w:rsidRDefault="006E6CE4" w:rsidP="00411844">
      <w:pPr>
        <w:pStyle w:val="NormalWeb"/>
        <w:shd w:val="clear" w:color="auto" w:fill="FFFFFF"/>
        <w:jc w:val="center"/>
      </w:pPr>
      <w:r w:rsidRPr="00234704">
        <w:rPr>
          <w:rStyle w:val="Strong"/>
        </w:rPr>
        <w:t>Зачем ребёнку нужны кружки?</w:t>
      </w:r>
    </w:p>
    <w:p w:rsidR="006E6CE4" w:rsidRPr="00234704" w:rsidRDefault="006E6CE4" w:rsidP="00234704">
      <w:pPr>
        <w:pStyle w:val="NormalWeb"/>
        <w:shd w:val="clear" w:color="auto" w:fill="FFFFFF"/>
      </w:pPr>
      <w:r w:rsidRPr="00234704">
        <w:t>Тех мам и пап, которые сами посещали кружки не нужно убеждать в том, что их детям тоже нужны кружки. Но есть и такие, у которых такого опыта нет:</w:t>
      </w:r>
    </w:p>
    <w:p w:rsidR="006E6CE4" w:rsidRPr="00234704" w:rsidRDefault="006E6CE4" w:rsidP="00234704">
      <w:pPr>
        <w:pStyle w:val="NormalWeb"/>
        <w:shd w:val="clear" w:color="auto" w:fill="FFFFFF"/>
      </w:pPr>
      <w:r w:rsidRPr="00234704">
        <w:t>- участие в кружках это проведение свободного времени с пользой,</w:t>
      </w:r>
    </w:p>
    <w:p w:rsidR="006E6CE4" w:rsidRPr="00234704" w:rsidRDefault="006E6CE4" w:rsidP="00234704">
      <w:pPr>
        <w:pStyle w:val="NormalWeb"/>
        <w:shd w:val="clear" w:color="auto" w:fill="FFFFFF"/>
      </w:pPr>
      <w:r w:rsidRPr="00234704">
        <w:t>- дети получают новые навыки и умения,</w:t>
      </w:r>
    </w:p>
    <w:p w:rsidR="006E6CE4" w:rsidRPr="00234704" w:rsidRDefault="006E6CE4" w:rsidP="00234704">
      <w:pPr>
        <w:pStyle w:val="NormalWeb"/>
        <w:shd w:val="clear" w:color="auto" w:fill="FFFFFF"/>
      </w:pPr>
      <w:r w:rsidRPr="00234704">
        <w:t>- у детей есть возможность работать вместе с фанатиками в своей области.</w:t>
      </w:r>
    </w:p>
    <w:p w:rsidR="006E6CE4" w:rsidRPr="00234704" w:rsidRDefault="006E6CE4" w:rsidP="00234704">
      <w:pPr>
        <w:pStyle w:val="NormalWeb"/>
        <w:shd w:val="clear" w:color="auto" w:fill="FFFFFF"/>
      </w:pPr>
      <w:r w:rsidRPr="00234704">
        <w:t>Любому ребёнку, любому школьнику нужно посещать хоть один кружок. Это хорошая возможность понять, насколько ребёнку нравиться, чем он интересуется и может быть это способ, как посмотреть на вещи «другими глазами».</w:t>
      </w:r>
    </w:p>
    <w:p w:rsidR="006E6CE4" w:rsidRPr="00234704" w:rsidRDefault="006E6CE4" w:rsidP="00234704">
      <w:pPr>
        <w:pStyle w:val="NormalWeb"/>
        <w:shd w:val="clear" w:color="auto" w:fill="FFFFFF"/>
      </w:pPr>
      <w:r w:rsidRPr="00234704">
        <w:t>Например, в школе химия не нравится, а придя в кружок по химии, школьник поймёт, что химия вокруг нас и это замечательно!</w:t>
      </w:r>
    </w:p>
    <w:p w:rsidR="006E6CE4" w:rsidRPr="00234704" w:rsidRDefault="006E6CE4" w:rsidP="00234704">
      <w:pPr>
        <w:pStyle w:val="NormalWeb"/>
        <w:shd w:val="clear" w:color="auto" w:fill="FFFFFF"/>
      </w:pPr>
      <w:r w:rsidRPr="00234704">
        <w:t>В кружках более индивидуальный подход к детям, чем в школе – учителя в кружках работают с меньшим количеством детей: 10-15 учеников.</w:t>
      </w:r>
    </w:p>
    <w:p w:rsidR="006E6CE4" w:rsidRPr="00234704" w:rsidRDefault="006E6CE4" w:rsidP="00234704">
      <w:pPr>
        <w:pStyle w:val="NormalWeb"/>
        <w:shd w:val="clear" w:color="auto" w:fill="FFFFFF"/>
      </w:pPr>
      <w:r w:rsidRPr="00234704">
        <w:rPr>
          <w:rStyle w:val="Strong"/>
        </w:rPr>
        <w:t>Как выбрать и найти кружок?</w:t>
      </w:r>
    </w:p>
    <w:p w:rsidR="006E6CE4" w:rsidRPr="00234704" w:rsidRDefault="006E6CE4" w:rsidP="00234704">
      <w:pPr>
        <w:pStyle w:val="NormalWeb"/>
        <w:shd w:val="clear" w:color="auto" w:fill="FFFFFF"/>
      </w:pPr>
      <w:r w:rsidRPr="00234704">
        <w:t>Сначала, конечно, нужно спросить у ребёнка – что он хочет, чего желает. Родителям не нужно навязывать свои желания, несбывшиеся мечты и не нужно осуществлять свои надежды с помощью ребёнка.</w:t>
      </w:r>
    </w:p>
    <w:p w:rsidR="006E6CE4" w:rsidRPr="00234704" w:rsidRDefault="006E6CE4" w:rsidP="00234704">
      <w:pPr>
        <w:pStyle w:val="NormalWeb"/>
        <w:shd w:val="clear" w:color="auto" w:fill="FFFFFF"/>
      </w:pPr>
      <w:r w:rsidRPr="00234704">
        <w:t>Для первоклассников лучше выбрать один кружок, а когда ребёнок привык к школе и к выполнению домашних работ, постепенно можно увеличивать число кружков, если есть такое желание.</w:t>
      </w:r>
    </w:p>
    <w:p w:rsidR="006E6CE4" w:rsidRPr="00234704" w:rsidRDefault="006E6CE4" w:rsidP="00234704">
      <w:pPr>
        <w:pStyle w:val="NormalWeb"/>
        <w:shd w:val="clear" w:color="auto" w:fill="FFFFFF"/>
      </w:pPr>
      <w:r w:rsidRPr="00234704">
        <w:t>Первое место, где можно узнать о кружках это школа.  Во-первых, это занятия после уроков. Если кружки в школе не удовлетворяют или не устраивают, можешь поинтересоваться, какое заведение по интересам находиться ближе всего к дому.</w:t>
      </w:r>
    </w:p>
    <w:p w:rsidR="006E6CE4" w:rsidRPr="00234704" w:rsidRDefault="006E6CE4" w:rsidP="00234704">
      <w:pPr>
        <w:pStyle w:val="NormalWeb"/>
        <w:shd w:val="clear" w:color="auto" w:fill="FFFFFF"/>
      </w:pPr>
      <w:r w:rsidRPr="00234704">
        <w:rPr>
          <w:rStyle w:val="Strong"/>
        </w:rPr>
        <w:t>А не много?</w:t>
      </w:r>
    </w:p>
    <w:p w:rsidR="006E6CE4" w:rsidRPr="00234704" w:rsidRDefault="006E6CE4" w:rsidP="00234704">
      <w:pPr>
        <w:pStyle w:val="NormalWeb"/>
        <w:shd w:val="clear" w:color="auto" w:fill="FFFFFF"/>
      </w:pPr>
      <w:r w:rsidRPr="00234704">
        <w:t>Иногда детям хочется посещать все занятия, которые только можно, или те, которые посещают их друзья, тогда контроль в руки берут родители. Первый показатель, того, что кружков не нужно много это успехи.</w:t>
      </w:r>
    </w:p>
    <w:p w:rsidR="006E6CE4" w:rsidRPr="00234704" w:rsidRDefault="006E6CE4" w:rsidP="00234704">
      <w:pPr>
        <w:pStyle w:val="NormalWeb"/>
        <w:shd w:val="clear" w:color="auto" w:fill="FFFFFF"/>
      </w:pPr>
      <w:r w:rsidRPr="00234704">
        <w:t>Если ребёнок не успевает выполнить домашнюю работу, нужно отказаться от какого-то кружка. Родителям нужно помочь решить, какой кружок посещать, а какой нет.</w:t>
      </w:r>
    </w:p>
    <w:p w:rsidR="006E6CE4" w:rsidRPr="00C706B4" w:rsidRDefault="006E6CE4">
      <w:pPr>
        <w:rPr>
          <w:rStyle w:val="Strong"/>
          <w:rFonts w:ascii="Times New Roman" w:hAnsi="Times New Roman"/>
          <w:sz w:val="24"/>
          <w:szCs w:val="24"/>
          <w:shd w:val="clear" w:color="auto" w:fill="FFFFFF"/>
        </w:rPr>
      </w:pPr>
    </w:p>
    <w:p w:rsidR="006E6CE4" w:rsidRPr="00C706B4" w:rsidRDefault="006E6CE4">
      <w:pPr>
        <w:rPr>
          <w:rStyle w:val="Strong"/>
          <w:rFonts w:ascii="Times New Roman" w:hAnsi="Times New Roman"/>
          <w:sz w:val="24"/>
          <w:szCs w:val="24"/>
          <w:shd w:val="clear" w:color="auto" w:fill="FFFFFF"/>
        </w:rPr>
      </w:pPr>
      <w:r w:rsidRPr="00C706B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</w:t>
      </w:r>
      <w:r w:rsidRPr="00C706B4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8 советов по выбору для ребенка подходящего хобби</w:t>
      </w:r>
    </w:p>
    <w:p w:rsidR="006E6CE4" w:rsidRPr="00C706B4" w:rsidRDefault="006E6CE4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C706B4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1.     Готовьтесь заранее. </w:t>
      </w:r>
      <w:r w:rsidRPr="00C706B4">
        <w:rPr>
          <w:rFonts w:ascii="Times New Roman" w:hAnsi="Times New Roman"/>
          <w:sz w:val="24"/>
          <w:szCs w:val="24"/>
          <w:shd w:val="clear" w:color="auto" w:fill="FFFFFF"/>
        </w:rPr>
        <w:t>Некоторые кружки можно посещать вместе с ребенком, когда ему исполнится два-три месяца. Понаблюдайте, увлекают ли малыша занятия. Если нет, отложите посещения на более позднее время.</w:t>
      </w:r>
      <w:r w:rsidRPr="00C706B4">
        <w:rPr>
          <w:rFonts w:ascii="Times New Roman" w:hAnsi="Times New Roman"/>
          <w:sz w:val="24"/>
          <w:szCs w:val="24"/>
        </w:rPr>
        <w:br/>
      </w:r>
      <w:r w:rsidRPr="00C706B4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2.     Посещайте ознакомительные занятия. </w:t>
      </w:r>
      <w:r w:rsidRPr="00C706B4">
        <w:rPr>
          <w:rFonts w:ascii="Times New Roman" w:hAnsi="Times New Roman"/>
          <w:sz w:val="24"/>
          <w:szCs w:val="24"/>
          <w:shd w:val="clear" w:color="auto" w:fill="FFFFFF"/>
        </w:rPr>
        <w:t>Некоторые студии и кружки проводят первое занятие бесплатно. Воспользуйтесь этой возможностью, чтобы проверить, вызывает ли это занятие интерес у ребенка.</w:t>
      </w:r>
      <w:r w:rsidRPr="00C706B4">
        <w:rPr>
          <w:rFonts w:ascii="Times New Roman" w:hAnsi="Times New Roman"/>
          <w:sz w:val="24"/>
          <w:szCs w:val="24"/>
        </w:rPr>
        <w:br/>
      </w:r>
      <w:r w:rsidRPr="00C706B4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3.     Не забывайте о физической активности. </w:t>
      </w:r>
      <w:r w:rsidRPr="00C706B4">
        <w:rPr>
          <w:rFonts w:ascii="Times New Roman" w:hAnsi="Times New Roman"/>
          <w:sz w:val="24"/>
          <w:szCs w:val="24"/>
          <w:shd w:val="clear" w:color="auto" w:fill="FFFFFF"/>
        </w:rPr>
        <w:t>Специалисты сходятся во мнении, что лучший вид спорта для детей дошкольного возраста – это плаванье. Оно доставляет удовольствие детям в возрасте от нескольких месяцев до шести лет и старше. Плаванье способствует равномерному развитию мышечной системы, укрепляет иммунитет, помогает освоить навыки поведения на воде.</w:t>
      </w:r>
      <w:r w:rsidRPr="00C706B4">
        <w:rPr>
          <w:rFonts w:ascii="Times New Roman" w:hAnsi="Times New Roman"/>
          <w:sz w:val="24"/>
          <w:szCs w:val="24"/>
        </w:rPr>
        <w:br/>
      </w:r>
      <w:r w:rsidRPr="00C706B4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4.     Учитывайте пожелания ребенка. </w:t>
      </w:r>
      <w:r w:rsidRPr="00C706B4">
        <w:rPr>
          <w:rFonts w:ascii="Times New Roman" w:hAnsi="Times New Roman"/>
          <w:sz w:val="24"/>
          <w:szCs w:val="24"/>
          <w:shd w:val="clear" w:color="auto" w:fill="FFFFFF"/>
        </w:rPr>
        <w:t>При выборе хобби важнейшее значение имеет желание ребенка. Конечно, при переезде семьи в другую страну для ребенка прежде всего полезно изучать язык. В других же случаях следует прислушаться к пожеланиям ребенка. Навязывать ребенку занятие, которое лично для вас стало несбывшейся мечтой – это одна из самых больших ошибок родителей.</w:t>
      </w:r>
      <w:r w:rsidRPr="00C706B4">
        <w:rPr>
          <w:rFonts w:ascii="Times New Roman" w:hAnsi="Times New Roman"/>
          <w:sz w:val="24"/>
          <w:szCs w:val="24"/>
        </w:rPr>
        <w:br/>
      </w:r>
      <w:r w:rsidRPr="00C706B4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5.     Отведите время для игр.</w:t>
      </w:r>
      <w:r w:rsidRPr="00C706B4">
        <w:rPr>
          <w:rFonts w:ascii="Times New Roman" w:hAnsi="Times New Roman"/>
          <w:sz w:val="24"/>
          <w:szCs w:val="24"/>
          <w:shd w:val="clear" w:color="auto" w:fill="FFFFFF"/>
        </w:rPr>
        <w:t> Согласно научным исследованиям, эмоциональный интеллект, который развивается во время игр и общения с другими детьми, имеет гораздо большее значение, чем любой искусный навык, приобретенный во время занятий. Если вы стоите перед выбором «кружок или игры», то предпочтение следует отдать играм.</w:t>
      </w:r>
      <w:r w:rsidRPr="00C706B4">
        <w:rPr>
          <w:rFonts w:ascii="Times New Roman" w:hAnsi="Times New Roman"/>
          <w:sz w:val="24"/>
          <w:szCs w:val="24"/>
        </w:rPr>
        <w:br/>
      </w:r>
      <w:r w:rsidRPr="00C706B4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6.     Помните: для выявления таланта необходимо перепробовать различные занятия. </w:t>
      </w:r>
      <w:r w:rsidRPr="00C706B4">
        <w:rPr>
          <w:rFonts w:ascii="Times New Roman" w:hAnsi="Times New Roman"/>
          <w:sz w:val="24"/>
          <w:szCs w:val="24"/>
          <w:shd w:val="clear" w:color="auto" w:fill="FFFFFF"/>
        </w:rPr>
        <w:t>Не тешьте себя напрасными иллюзиями, что уже в дошкольном возрасте вы сможете выявить у вашего ребенка врожденный талант и открыть в нем гения. Чтобы ребенок смог проявить талант, ему нужно дать возможность перепробовать множество занятий.</w:t>
      </w:r>
      <w:r w:rsidRPr="00C706B4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 </w:t>
      </w:r>
      <w:r w:rsidRPr="00C706B4">
        <w:rPr>
          <w:rFonts w:ascii="Times New Roman" w:hAnsi="Times New Roman"/>
          <w:sz w:val="24"/>
          <w:szCs w:val="24"/>
        </w:rPr>
        <w:br/>
      </w:r>
      <w:r w:rsidRPr="00C706B4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7.     Учите терпению и усердию. </w:t>
      </w:r>
      <w:r w:rsidRPr="00C706B4">
        <w:rPr>
          <w:rFonts w:ascii="Times New Roman" w:hAnsi="Times New Roman"/>
          <w:sz w:val="24"/>
          <w:szCs w:val="24"/>
          <w:shd w:val="clear" w:color="auto" w:fill="FFFFFF"/>
        </w:rPr>
        <w:t>Хобби развивает целеустремленность. Ребенку, достигшему сознательного возраста, следует объяснить: если уж он выбрал это занятие, то посещать его следует регулярно и не бросать на полпути. Конечно, при этом необходимо следить за настроением ребенка. Если он не удовлетворен выбором занятия, не стоит его принуждать к его посещению.</w:t>
      </w:r>
      <w:r w:rsidRPr="00C706B4">
        <w:rPr>
          <w:rFonts w:ascii="Times New Roman" w:hAnsi="Times New Roman"/>
          <w:sz w:val="24"/>
          <w:szCs w:val="24"/>
        </w:rPr>
        <w:br/>
      </w:r>
      <w:r w:rsidRPr="00C706B4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8.     Проводите с ребенком больше времени. Это самый верный способ лучше узнать его. </w:t>
      </w:r>
      <w:r w:rsidRPr="00C706B4">
        <w:rPr>
          <w:rFonts w:ascii="Times New Roman" w:hAnsi="Times New Roman"/>
          <w:sz w:val="24"/>
          <w:szCs w:val="24"/>
          <w:shd w:val="clear" w:color="auto" w:fill="FFFFFF"/>
        </w:rPr>
        <w:t>Не существует универсального рецепта выбора, наиболее подходящего хобби. Играйте, беседуйте с ребенком, уделяйте ему больше времени и внимания. Это самое ценное, что вы можете дать малышу. Открытые глаза и уши позволят лучше узнать его.</w:t>
      </w:r>
    </w:p>
    <w:p w:rsidR="006E6CE4" w:rsidRDefault="006E6CE4">
      <w:pPr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</w:t>
      </w:r>
      <w:r w:rsidRPr="00C706B4">
        <w:rPr>
          <w:rFonts w:ascii="Times New Roman" w:hAnsi="Times New Roman"/>
          <w:sz w:val="24"/>
          <w:szCs w:val="24"/>
          <w:shd w:val="clear" w:color="auto" w:fill="FFFFFF"/>
        </w:rPr>
        <w:t>Следует учесть, что порой требуются годы, чтобы ребенок проявил подлинный интерес к какому-то делу. Профессионалы, под чьим присмотром находится ребенок, помогут укрепить, развить навыки, но вовремя выявить способности – это задача родителей.</w:t>
      </w:r>
      <w:r w:rsidRPr="00234704"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</w:t>
      </w:r>
    </w:p>
    <w:p w:rsidR="006E6CE4" w:rsidRPr="00C706B4" w:rsidRDefault="006E6C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t xml:space="preserve">                                          </w:t>
      </w:r>
      <w:bookmarkStart w:id="0" w:name="_GoBack"/>
      <w:bookmarkEnd w:id="0"/>
      <w:r w:rsidRPr="00C652AC"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28pt;height:151.5pt;visibility:visible">
            <v:imagedata r:id="rId4" o:title=""/>
          </v:shape>
        </w:pict>
      </w:r>
    </w:p>
    <w:sectPr w:rsidR="006E6CE4" w:rsidRPr="00C706B4" w:rsidSect="00C706B4">
      <w:pgSz w:w="11906" w:h="16838"/>
      <w:pgMar w:top="1276" w:right="991" w:bottom="720" w:left="993" w:header="709" w:footer="709" w:gutter="0"/>
      <w:pgBorders w:offsetFrom="page">
        <w:top w:val="peopleWaving" w:sz="14" w:space="24" w:color="auto"/>
        <w:left w:val="peopleWaving" w:sz="14" w:space="24" w:color="auto"/>
        <w:bottom w:val="peopleWaving" w:sz="14" w:space="24" w:color="auto"/>
        <w:right w:val="peopleWaving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BD3"/>
    <w:rsid w:val="00097299"/>
    <w:rsid w:val="00234704"/>
    <w:rsid w:val="00411844"/>
    <w:rsid w:val="004F0FA1"/>
    <w:rsid w:val="00670904"/>
    <w:rsid w:val="006E6CE4"/>
    <w:rsid w:val="00914242"/>
    <w:rsid w:val="00C652AC"/>
    <w:rsid w:val="00C706B4"/>
    <w:rsid w:val="00E7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0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706B4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234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347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766</Words>
  <Characters>4372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"Шушенская НОШ"</dc:creator>
  <cp:keywords/>
  <dc:description/>
  <cp:lastModifiedBy>1</cp:lastModifiedBy>
  <cp:revision>4</cp:revision>
  <dcterms:created xsi:type="dcterms:W3CDTF">2018-09-06T07:25:00Z</dcterms:created>
  <dcterms:modified xsi:type="dcterms:W3CDTF">2018-09-06T07:41:00Z</dcterms:modified>
</cp:coreProperties>
</file>